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395" w:type="pct"/>
        <w:tblInd w:w="-318" w:type="dxa"/>
        <w:tblLook w:val="04A0" w:firstRow="1" w:lastRow="0" w:firstColumn="1" w:lastColumn="0" w:noHBand="0" w:noVBand="1"/>
      </w:tblPr>
      <w:tblGrid>
        <w:gridCol w:w="448"/>
        <w:gridCol w:w="2656"/>
        <w:gridCol w:w="3339"/>
        <w:gridCol w:w="879"/>
        <w:gridCol w:w="1070"/>
        <w:gridCol w:w="986"/>
        <w:gridCol w:w="1011"/>
      </w:tblGrid>
      <w:tr w:rsidR="00A63E75" w:rsidRPr="00E73B08" w14:paraId="483569B9" w14:textId="77777777" w:rsidTr="003859D9">
        <w:tc>
          <w:tcPr>
            <w:tcW w:w="5000" w:type="pct"/>
            <w:gridSpan w:val="7"/>
            <w:shd w:val="clear" w:color="auto" w:fill="D9D9D9" w:themeFill="background1" w:themeFillShade="D9"/>
          </w:tcPr>
          <w:p w14:paraId="5E42EAC5" w14:textId="46092DD7" w:rsidR="00A63E75" w:rsidRPr="00E73B08" w:rsidRDefault="002E468D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b/>
                <w:lang w:bidi="hr-HR"/>
              </w:rPr>
              <w:t xml:space="preserve">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>TROŠKOVNIK</w:t>
            </w:r>
          </w:p>
        </w:tc>
      </w:tr>
      <w:tr w:rsidR="00A63E75" w:rsidRPr="00E73B08" w14:paraId="75C7B964" w14:textId="77777777" w:rsidTr="003859D9">
        <w:tc>
          <w:tcPr>
            <w:tcW w:w="5000" w:type="pct"/>
            <w:gridSpan w:val="7"/>
          </w:tcPr>
          <w:p w14:paraId="4425B619" w14:textId="77777777" w:rsidR="009E544A" w:rsidRDefault="00AC21B3">
            <w:pPr>
              <w:spacing w:line="276" w:lineRule="auto"/>
              <w:jc w:val="both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Predmet nabave: </w:t>
            </w:r>
            <w:r>
              <w:rPr>
                <w:rFonts w:eastAsia="Calibri"/>
                <w:b/>
                <w:bCs/>
                <w:iCs/>
                <w:lang w:bidi="hr-HR"/>
              </w:rPr>
              <w:t>Papirnati predmeti</w:t>
            </w:r>
          </w:p>
        </w:tc>
      </w:tr>
      <w:tr w:rsidR="00A63E75" w:rsidRPr="00E73B08" w14:paraId="0ED70EA4" w14:textId="77777777" w:rsidTr="003859D9">
        <w:tc>
          <w:tcPr>
            <w:tcW w:w="5000" w:type="pct"/>
            <w:gridSpan w:val="7"/>
          </w:tcPr>
          <w:p w14:paraId="0A202924" w14:textId="77777777" w:rsidR="009E544A" w:rsidRDefault="00AC21B3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lang w:bidi="en-US"/>
              </w:rPr>
              <w:t xml:space="preserve">Evidencijski broj nabave: </w:t>
            </w:r>
            <w:r>
              <w:rPr>
                <w:rFonts w:eastAsia="Calibri"/>
                <w:b/>
                <w:iCs/>
                <w:lang w:bidi="hr-HR"/>
              </w:rPr>
              <w:t>2026-03-T-RO-002-O</w:t>
            </w:r>
          </w:p>
        </w:tc>
      </w:tr>
      <w:tr w:rsidR="00A63E75" w:rsidRPr="00E73B08" w14:paraId="5F7BC670" w14:textId="77777777" w:rsidTr="003859D9">
        <w:tc>
          <w:tcPr>
            <w:tcW w:w="5000" w:type="pct"/>
            <w:gridSpan w:val="7"/>
          </w:tcPr>
          <w:p w14:paraId="6B5964C5" w14:textId="7F5C9819" w:rsidR="00A63E75" w:rsidRPr="00E73B08" w:rsidRDefault="00AE5F8C">
            <w:pPr>
              <w:spacing w:line="276" w:lineRule="auto"/>
              <w:jc w:val="both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 xml:space="preserve">Ponuditelj nudi cijene predmeta nabave putem ovog Troškovnika te je obvezan nuditi, odnosno ispuniti sve stavke Troškovnika. Nije prihvatljivo precrtavanje ili korigiranje zadane stavke Troškovnika. </w:t>
            </w:r>
          </w:p>
        </w:tc>
      </w:tr>
      <w:tr w:rsidR="003859D9" w:rsidRPr="00E73B08" w14:paraId="7F92A5DD" w14:textId="77777777" w:rsidTr="003859D9">
        <w:tc>
          <w:tcPr>
            <w:tcW w:w="217" w:type="pct"/>
          </w:tcPr>
          <w:p w14:paraId="2A788DAE" w14:textId="77777777" w:rsidR="00A63E75" w:rsidRPr="003859D9" w:rsidRDefault="00AE5F8C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3859D9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R. br.</w:t>
            </w:r>
          </w:p>
        </w:tc>
        <w:tc>
          <w:tcPr>
            <w:tcW w:w="1298" w:type="pct"/>
          </w:tcPr>
          <w:p w14:paraId="06BE6034" w14:textId="77777777" w:rsidR="003859D9" w:rsidRPr="003859D9" w:rsidRDefault="003859D9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76887793" w14:textId="77777777" w:rsidR="003859D9" w:rsidRPr="003859D9" w:rsidRDefault="003859D9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6DE021A0" w14:textId="507D6B41" w:rsidR="00A63E75" w:rsidRPr="003859D9" w:rsidRDefault="003859D9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3859D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Kratki opis robe</w:t>
            </w:r>
          </w:p>
        </w:tc>
        <w:tc>
          <w:tcPr>
            <w:tcW w:w="1618" w:type="pct"/>
          </w:tcPr>
          <w:p w14:paraId="2307EC99" w14:textId="77777777" w:rsidR="003859D9" w:rsidRPr="003859D9" w:rsidRDefault="003859D9" w:rsidP="003859D9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30241112" w14:textId="77777777" w:rsidR="003859D9" w:rsidRPr="003859D9" w:rsidRDefault="003859D9" w:rsidP="003859D9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4A76FA06" w14:textId="020C624F" w:rsidR="003859D9" w:rsidRPr="003859D9" w:rsidRDefault="003859D9" w:rsidP="003859D9">
            <w:pPr>
              <w:spacing w:line="276" w:lineRule="auto"/>
              <w:jc w:val="center"/>
              <w:rPr>
                <w:bCs/>
                <w:i/>
                <w:iCs/>
                <w:sz w:val="20"/>
                <w:szCs w:val="20"/>
                <w:lang w:bidi="hr-HR"/>
              </w:rPr>
            </w:pPr>
            <w:r w:rsidRPr="003859D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Naziv proizvoda i zemlja porijekla</w:t>
            </w:r>
            <w:r w:rsidRPr="003859D9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 xml:space="preserve"> </w:t>
            </w:r>
          </w:p>
          <w:p w14:paraId="6AF7616E" w14:textId="13A3474F" w:rsidR="00A63E75" w:rsidRPr="003859D9" w:rsidRDefault="00A63E75">
            <w:pPr>
              <w:spacing w:line="276" w:lineRule="auto"/>
              <w:jc w:val="center"/>
              <w:rPr>
                <w:bCs/>
                <w:i/>
                <w:iCs/>
                <w:sz w:val="20"/>
                <w:szCs w:val="20"/>
                <w:lang w:bidi="hr-HR"/>
              </w:rPr>
            </w:pPr>
          </w:p>
        </w:tc>
        <w:tc>
          <w:tcPr>
            <w:tcW w:w="379" w:type="pct"/>
          </w:tcPr>
          <w:p w14:paraId="5759CA17" w14:textId="77777777" w:rsidR="003859D9" w:rsidRPr="003859D9" w:rsidRDefault="003859D9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2F619FC4" w14:textId="72AFA4FF" w:rsidR="00A63E75" w:rsidRPr="003859D9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3859D9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Jedinica mjere</w:t>
            </w:r>
          </w:p>
        </w:tc>
        <w:tc>
          <w:tcPr>
            <w:tcW w:w="526" w:type="pct"/>
          </w:tcPr>
          <w:p w14:paraId="70C147A5" w14:textId="77777777" w:rsidR="003859D9" w:rsidRPr="003859D9" w:rsidRDefault="003859D9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4F3ADDC5" w14:textId="2AAAAD26" w:rsidR="00A63E75" w:rsidRPr="003859D9" w:rsidRDefault="003859D9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3859D9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Okvirna godišnja k</w:t>
            </w:r>
            <w:r w:rsidR="00AE5F8C" w:rsidRPr="003859D9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 xml:space="preserve">oličina  </w:t>
            </w:r>
          </w:p>
        </w:tc>
        <w:tc>
          <w:tcPr>
            <w:tcW w:w="464" w:type="pct"/>
          </w:tcPr>
          <w:p w14:paraId="205AB7EB" w14:textId="77777777" w:rsidR="00A63E75" w:rsidRPr="003859D9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3859D9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Jedinična cijena</w:t>
            </w:r>
          </w:p>
          <w:p w14:paraId="03DF2DE7" w14:textId="170AF759" w:rsidR="00A63E75" w:rsidRPr="003859D9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3859D9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eura bez</w:t>
            </w:r>
          </w:p>
          <w:p w14:paraId="23F09F9B" w14:textId="1ABFD3B9" w:rsidR="00A63E75" w:rsidRPr="003859D9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3859D9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PDV-a</w:t>
            </w:r>
          </w:p>
        </w:tc>
        <w:tc>
          <w:tcPr>
            <w:tcW w:w="498" w:type="pct"/>
          </w:tcPr>
          <w:p w14:paraId="6127C8FC" w14:textId="77777777" w:rsidR="00A63E75" w:rsidRPr="003859D9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3859D9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Ukupna</w:t>
            </w:r>
          </w:p>
          <w:p w14:paraId="4E5656EB" w14:textId="77777777" w:rsidR="00A63E75" w:rsidRPr="003859D9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3859D9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cijena</w:t>
            </w:r>
          </w:p>
          <w:p w14:paraId="0904E906" w14:textId="4C2A1123" w:rsidR="00A63E75" w:rsidRPr="003859D9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3859D9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eura bez</w:t>
            </w:r>
          </w:p>
          <w:p w14:paraId="1C6C3DFC" w14:textId="04E036A6" w:rsidR="00A63E75" w:rsidRPr="003859D9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3859D9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PDV-a</w:t>
            </w:r>
          </w:p>
        </w:tc>
      </w:tr>
      <w:tr w:rsidR="003859D9" w:rsidRPr="00E73B08" w14:paraId="28AD5C4D" w14:textId="77777777" w:rsidTr="003859D9">
        <w:tc>
          <w:tcPr>
            <w:tcW w:w="217" w:type="pct"/>
          </w:tcPr>
          <w:p w14:paraId="37F20DC4" w14:textId="77777777" w:rsidR="00A63E75" w:rsidRPr="00E73B08" w:rsidRDefault="00AE5F8C">
            <w:pPr>
              <w:spacing w:line="276" w:lineRule="auto"/>
              <w:jc w:val="both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0</w:t>
            </w:r>
          </w:p>
        </w:tc>
        <w:tc>
          <w:tcPr>
            <w:tcW w:w="1298" w:type="pct"/>
          </w:tcPr>
          <w:p w14:paraId="5C06E30E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1</w:t>
            </w:r>
          </w:p>
        </w:tc>
        <w:tc>
          <w:tcPr>
            <w:tcW w:w="1618" w:type="pct"/>
          </w:tcPr>
          <w:p w14:paraId="0F417B89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2</w:t>
            </w:r>
          </w:p>
        </w:tc>
        <w:tc>
          <w:tcPr>
            <w:tcW w:w="379" w:type="pct"/>
          </w:tcPr>
          <w:p w14:paraId="5E2CFC60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3</w:t>
            </w:r>
          </w:p>
        </w:tc>
        <w:tc>
          <w:tcPr>
            <w:tcW w:w="526" w:type="pct"/>
          </w:tcPr>
          <w:p w14:paraId="7EDAE542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4</w:t>
            </w:r>
          </w:p>
        </w:tc>
        <w:tc>
          <w:tcPr>
            <w:tcW w:w="464" w:type="pct"/>
          </w:tcPr>
          <w:p w14:paraId="2E9A14E1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5</w:t>
            </w:r>
          </w:p>
        </w:tc>
        <w:tc>
          <w:tcPr>
            <w:tcW w:w="498" w:type="pct"/>
          </w:tcPr>
          <w:p w14:paraId="681FD7F9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6 (4x5)</w:t>
            </w:r>
          </w:p>
        </w:tc>
      </w:tr>
      <w:tr w:rsidR="003859D9" w:rsidRPr="00E73B08" w14:paraId="31DDC244" w14:textId="77777777" w:rsidTr="003859D9">
        <w:tc>
          <w:tcPr>
            <w:tcW w:w="217" w:type="pct"/>
          </w:tcPr>
          <w:p w14:paraId="51433D9C" w14:textId="1FBC6D66" w:rsidR="003859D9" w:rsidRPr="00E73B08" w:rsidRDefault="003859D9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1298" w:type="pct"/>
          </w:tcPr>
          <w:p w14:paraId="1B9F6C5B" w14:textId="16BA8D4D" w:rsidR="003859D9" w:rsidRPr="00E73B08" w:rsidRDefault="003859D9" w:rsidP="003859D9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Toaletni papir u roli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- dvoslojni                                                                                - 1 rola cca 21 m</w:t>
            </w:r>
          </w:p>
        </w:tc>
        <w:tc>
          <w:tcPr>
            <w:tcW w:w="1618" w:type="pct"/>
          </w:tcPr>
          <w:p w14:paraId="4E0C9B00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79" w:type="pct"/>
          </w:tcPr>
          <w:p w14:paraId="715DF842" w14:textId="77777777" w:rsidR="003859D9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54A334D4" w14:textId="71EB77C0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Rola</w:t>
            </w:r>
          </w:p>
        </w:tc>
        <w:tc>
          <w:tcPr>
            <w:tcW w:w="526" w:type="pct"/>
          </w:tcPr>
          <w:p w14:paraId="09BABB86" w14:textId="77777777" w:rsidR="003859D9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142E7D17" w14:textId="4B9EC22A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8.650</w:t>
            </w:r>
          </w:p>
        </w:tc>
        <w:tc>
          <w:tcPr>
            <w:tcW w:w="464" w:type="pct"/>
          </w:tcPr>
          <w:p w14:paraId="56818730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8" w:type="pct"/>
          </w:tcPr>
          <w:p w14:paraId="422C203E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3859D9" w:rsidRPr="00E73B08" w14:paraId="54E0194F" w14:textId="77777777" w:rsidTr="003859D9">
        <w:tc>
          <w:tcPr>
            <w:tcW w:w="217" w:type="pct"/>
          </w:tcPr>
          <w:p w14:paraId="455D9893" w14:textId="1ABDA26C" w:rsidR="003859D9" w:rsidRPr="00E73B08" w:rsidRDefault="003859D9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98" w:type="pct"/>
          </w:tcPr>
          <w:p w14:paraId="32B310C7" w14:textId="747200A6" w:rsidR="003859D9" w:rsidRPr="00E73B08" w:rsidRDefault="003859D9" w:rsidP="003859D9">
            <w:pPr>
              <w:tabs>
                <w:tab w:val="left" w:pos="225"/>
              </w:tabs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ab/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Papirnati ručnici            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- složivi                                                                                                                                                                                                - dvoslojni                                                                                               -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dimenzije 23,5x22,5 cm                 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- 1 paket cca 180 listova</w:t>
            </w:r>
          </w:p>
        </w:tc>
        <w:tc>
          <w:tcPr>
            <w:tcW w:w="1618" w:type="pct"/>
          </w:tcPr>
          <w:p w14:paraId="1A975FD0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79" w:type="pct"/>
          </w:tcPr>
          <w:p w14:paraId="417E5515" w14:textId="77777777" w:rsidR="003859D9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69A66530" w14:textId="77777777" w:rsidR="003859D9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3C4366E9" w14:textId="2692D29C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Paket</w:t>
            </w:r>
          </w:p>
        </w:tc>
        <w:tc>
          <w:tcPr>
            <w:tcW w:w="526" w:type="pct"/>
          </w:tcPr>
          <w:p w14:paraId="1E2C33AF" w14:textId="77777777" w:rsidR="003859D9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20BB9160" w14:textId="77777777" w:rsidR="003859D9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00CFC2E7" w14:textId="3182809D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3.500</w:t>
            </w:r>
          </w:p>
        </w:tc>
        <w:tc>
          <w:tcPr>
            <w:tcW w:w="464" w:type="pct"/>
          </w:tcPr>
          <w:p w14:paraId="3D74CB9E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8" w:type="pct"/>
          </w:tcPr>
          <w:p w14:paraId="44B452FA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3859D9" w:rsidRPr="00E73B08" w14:paraId="17206BAB" w14:textId="77777777" w:rsidTr="003859D9">
        <w:tc>
          <w:tcPr>
            <w:tcW w:w="217" w:type="pct"/>
          </w:tcPr>
          <w:p w14:paraId="6AB5D838" w14:textId="780CBDD5" w:rsidR="003859D9" w:rsidRPr="00E73B08" w:rsidRDefault="003859D9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298" w:type="pct"/>
          </w:tcPr>
          <w:p w14:paraId="5D34BA87" w14:textId="11023B18" w:rsidR="003859D9" w:rsidRPr="00E73B08" w:rsidRDefault="003859D9" w:rsidP="003859D9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Papirnate salvete bijele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- 30x30 cm                                                                                                          - 1 paket =100 kom salveta</w:t>
            </w:r>
          </w:p>
        </w:tc>
        <w:tc>
          <w:tcPr>
            <w:tcW w:w="1618" w:type="pct"/>
          </w:tcPr>
          <w:p w14:paraId="4AE4B33F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79" w:type="pct"/>
          </w:tcPr>
          <w:p w14:paraId="172B686F" w14:textId="77777777" w:rsidR="003859D9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42BD486F" w14:textId="2F84DD52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Paket</w:t>
            </w:r>
          </w:p>
        </w:tc>
        <w:tc>
          <w:tcPr>
            <w:tcW w:w="526" w:type="pct"/>
          </w:tcPr>
          <w:p w14:paraId="0947175A" w14:textId="77777777" w:rsidR="003859D9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7290AE47" w14:textId="28C327FA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6.300</w:t>
            </w:r>
          </w:p>
        </w:tc>
        <w:tc>
          <w:tcPr>
            <w:tcW w:w="464" w:type="pct"/>
          </w:tcPr>
          <w:p w14:paraId="337ABF79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8" w:type="pct"/>
          </w:tcPr>
          <w:p w14:paraId="07104B2B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3859D9" w:rsidRPr="00E73B08" w14:paraId="3E3690BB" w14:textId="77777777" w:rsidTr="003859D9">
        <w:tc>
          <w:tcPr>
            <w:tcW w:w="217" w:type="pct"/>
          </w:tcPr>
          <w:p w14:paraId="51CF37B1" w14:textId="1BDB81DA" w:rsidR="003859D9" w:rsidRPr="00E73B08" w:rsidRDefault="003859D9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98" w:type="pct"/>
          </w:tcPr>
          <w:p w14:paraId="15986076" w14:textId="64317252" w:rsidR="003859D9" w:rsidRPr="00E73B08" w:rsidRDefault="003859D9" w:rsidP="003859D9">
            <w:pPr>
              <w:tabs>
                <w:tab w:val="left" w:pos="360"/>
              </w:tabs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Papirnate salvete u boji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- 32x32 cm                                                                                                            - paket = 20 kom salveta</w:t>
            </w:r>
          </w:p>
        </w:tc>
        <w:tc>
          <w:tcPr>
            <w:tcW w:w="1618" w:type="pct"/>
          </w:tcPr>
          <w:p w14:paraId="11B95C92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79" w:type="pct"/>
          </w:tcPr>
          <w:p w14:paraId="27D78A69" w14:textId="77777777" w:rsidR="003859D9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0F210E61" w14:textId="77523566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Paket</w:t>
            </w:r>
          </w:p>
        </w:tc>
        <w:tc>
          <w:tcPr>
            <w:tcW w:w="526" w:type="pct"/>
          </w:tcPr>
          <w:p w14:paraId="1DABC99C" w14:textId="77777777" w:rsidR="003859D9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023161B4" w14:textId="6B11F9F4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464" w:type="pct"/>
          </w:tcPr>
          <w:p w14:paraId="3B7DEE4A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8" w:type="pct"/>
          </w:tcPr>
          <w:p w14:paraId="692B53B1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3859D9" w:rsidRPr="00E73B08" w14:paraId="53FBF061" w14:textId="77777777" w:rsidTr="003859D9">
        <w:tc>
          <w:tcPr>
            <w:tcW w:w="217" w:type="pct"/>
          </w:tcPr>
          <w:p w14:paraId="19C58090" w14:textId="4F114A35" w:rsidR="003859D9" w:rsidRPr="00E73B08" w:rsidRDefault="003859D9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1298" w:type="pct"/>
          </w:tcPr>
          <w:p w14:paraId="48E1CA69" w14:textId="5E3268A2" w:rsidR="003859D9" w:rsidRPr="00E73B08" w:rsidRDefault="003859D9" w:rsidP="003859D9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 koji ne propušta masnoću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klobučni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papir)</w:t>
            </w:r>
          </w:p>
        </w:tc>
        <w:tc>
          <w:tcPr>
            <w:tcW w:w="1618" w:type="pct"/>
          </w:tcPr>
          <w:p w14:paraId="191EFD88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79" w:type="pct"/>
          </w:tcPr>
          <w:p w14:paraId="0CF08859" w14:textId="77777777" w:rsidR="003859D9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54F106A6" w14:textId="12E59778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kg</w:t>
            </w:r>
          </w:p>
        </w:tc>
        <w:tc>
          <w:tcPr>
            <w:tcW w:w="526" w:type="pct"/>
          </w:tcPr>
          <w:p w14:paraId="72695944" w14:textId="77777777" w:rsidR="003859D9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3D98E9A5" w14:textId="4F01D19C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200</w:t>
            </w:r>
          </w:p>
        </w:tc>
        <w:tc>
          <w:tcPr>
            <w:tcW w:w="464" w:type="pct"/>
          </w:tcPr>
          <w:p w14:paraId="2E482287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8" w:type="pct"/>
          </w:tcPr>
          <w:p w14:paraId="206168BD" w14:textId="77777777" w:rsidR="003859D9" w:rsidRPr="00E73B08" w:rsidRDefault="003859D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3859D9" w:rsidRPr="00E73B08" w14:paraId="3D1EA673" w14:textId="77777777" w:rsidTr="003859D9">
        <w:tc>
          <w:tcPr>
            <w:tcW w:w="1516" w:type="pct"/>
            <w:gridSpan w:val="2"/>
          </w:tcPr>
          <w:p w14:paraId="234B58D6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987" w:type="pct"/>
            <w:gridSpan w:val="4"/>
            <w:shd w:val="clear" w:color="auto" w:fill="D9D9D9" w:themeFill="background1" w:themeFillShade="D9"/>
          </w:tcPr>
          <w:p w14:paraId="1C9BCC48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1FF8A506" w14:textId="46776869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bez PDV-a</w:t>
            </w:r>
            <w:r w:rsidR="003859D9">
              <w:rPr>
                <w:rFonts w:ascii="Calibri" w:eastAsia="Calibri" w:hAnsi="Calibri"/>
                <w:b/>
                <w:lang w:bidi="hr-HR"/>
              </w:rPr>
              <w:t xml:space="preserve">  (brojkama)</w:t>
            </w:r>
          </w:p>
        </w:tc>
        <w:tc>
          <w:tcPr>
            <w:tcW w:w="498" w:type="pct"/>
            <w:shd w:val="clear" w:color="auto" w:fill="D9D9D9" w:themeFill="background1" w:themeFillShade="D9"/>
          </w:tcPr>
          <w:p w14:paraId="20DF99DE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3859D9" w:rsidRPr="00E73B08" w14:paraId="4569C08B" w14:textId="77777777" w:rsidTr="003859D9">
        <w:tc>
          <w:tcPr>
            <w:tcW w:w="1516" w:type="pct"/>
            <w:gridSpan w:val="2"/>
          </w:tcPr>
          <w:p w14:paraId="5BE46A95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987" w:type="pct"/>
            <w:gridSpan w:val="4"/>
            <w:shd w:val="clear" w:color="auto" w:fill="D9D9D9" w:themeFill="background1" w:themeFillShade="D9"/>
          </w:tcPr>
          <w:p w14:paraId="64D9CA0B" w14:textId="5B303C15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 xml:space="preserve">PDV, </w:t>
            </w:r>
            <w:r w:rsidR="003859D9">
              <w:rPr>
                <w:rFonts w:ascii="Calibri" w:eastAsia="Calibri" w:hAnsi="Calibri"/>
                <w:b/>
                <w:lang w:bidi="hr-HR"/>
              </w:rPr>
              <w:t>……….</w:t>
            </w:r>
            <w:r w:rsidRPr="00E73B08">
              <w:rPr>
                <w:rFonts w:ascii="Calibri" w:eastAsia="Calibri" w:hAnsi="Calibri"/>
                <w:b/>
                <w:lang w:bidi="hr-HR"/>
              </w:rPr>
              <w:t>..%</w:t>
            </w:r>
            <w:r w:rsidR="003859D9">
              <w:rPr>
                <w:rFonts w:ascii="Calibri" w:eastAsia="Calibri" w:hAnsi="Calibri"/>
                <w:b/>
                <w:lang w:bidi="hr-HR"/>
              </w:rPr>
              <w:t xml:space="preserve">  </w:t>
            </w:r>
            <w:r w:rsidR="003859D9">
              <w:rPr>
                <w:rFonts w:ascii="Calibri" w:eastAsia="Calibri" w:hAnsi="Calibri"/>
                <w:b/>
                <w:lang w:bidi="hr-HR"/>
              </w:rPr>
              <w:t>(brojkama)</w:t>
            </w:r>
          </w:p>
        </w:tc>
        <w:tc>
          <w:tcPr>
            <w:tcW w:w="498" w:type="pct"/>
            <w:shd w:val="clear" w:color="auto" w:fill="D9D9D9" w:themeFill="background1" w:themeFillShade="D9"/>
          </w:tcPr>
          <w:p w14:paraId="1228E1C3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3859D9" w:rsidRPr="00E73B08" w14:paraId="0A6835FE" w14:textId="77777777" w:rsidTr="003859D9">
        <w:tc>
          <w:tcPr>
            <w:tcW w:w="1516" w:type="pct"/>
            <w:gridSpan w:val="2"/>
            <w:tcBorders>
              <w:bottom w:val="nil"/>
            </w:tcBorders>
          </w:tcPr>
          <w:p w14:paraId="050C7203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987" w:type="pct"/>
            <w:gridSpan w:val="4"/>
            <w:shd w:val="clear" w:color="auto" w:fill="D9D9D9" w:themeFill="background1" w:themeFillShade="D9"/>
          </w:tcPr>
          <w:p w14:paraId="497E8494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15B0F10B" w14:textId="4A215EB0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s PDV-om</w:t>
            </w:r>
            <w:r w:rsidR="003859D9">
              <w:rPr>
                <w:rFonts w:ascii="Calibri" w:eastAsia="Calibri" w:hAnsi="Calibri"/>
                <w:b/>
                <w:lang w:bidi="hr-HR"/>
              </w:rPr>
              <w:t xml:space="preserve">  </w:t>
            </w:r>
          </w:p>
        </w:tc>
        <w:tc>
          <w:tcPr>
            <w:tcW w:w="498" w:type="pct"/>
            <w:shd w:val="clear" w:color="auto" w:fill="D9D9D9" w:themeFill="background1" w:themeFillShade="D9"/>
          </w:tcPr>
          <w:p w14:paraId="401BED37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6901DDB1" w14:textId="77777777" w:rsidTr="003859D9">
        <w:tc>
          <w:tcPr>
            <w:tcW w:w="5000" w:type="pct"/>
            <w:gridSpan w:val="7"/>
          </w:tcPr>
          <w:p w14:paraId="792877C3" w14:textId="77777777" w:rsidR="003859D9" w:rsidRDefault="003859D9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</w:p>
          <w:p w14:paraId="05E92DDA" w14:textId="77777777" w:rsidR="003859D9" w:rsidRDefault="003859D9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</w:p>
          <w:p w14:paraId="5AEC1109" w14:textId="6EFEF92A" w:rsidR="00A63E75" w:rsidRPr="00E73B08" w:rsidRDefault="003859D9" w:rsidP="003859D9">
            <w:pPr>
              <w:tabs>
                <w:tab w:val="left" w:pos="8064"/>
              </w:tabs>
              <w:spacing w:line="276" w:lineRule="auto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Ime i prezime,</w:t>
            </w:r>
          </w:p>
          <w:p w14:paraId="31048B6A" w14:textId="235326DD" w:rsidR="00A63E75" w:rsidRDefault="003859D9" w:rsidP="003859D9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potpis odgovorne (ovlaštene) osobe ponuditelja</w:t>
            </w:r>
          </w:p>
          <w:p w14:paraId="4641F2ED" w14:textId="77777777" w:rsidR="003859D9" w:rsidRDefault="003859D9" w:rsidP="003859D9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12E19E44" w14:textId="77777777" w:rsidR="003859D9" w:rsidRDefault="003859D9" w:rsidP="003859D9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1F525506" w14:textId="706ABAE6" w:rsidR="003859D9" w:rsidRDefault="003859D9" w:rsidP="003859D9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__________________________________________</w:t>
            </w:r>
          </w:p>
          <w:p w14:paraId="406407E4" w14:textId="77777777" w:rsidR="003859D9" w:rsidRDefault="003859D9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14317FB2" w14:textId="77777777" w:rsidR="003859D9" w:rsidRDefault="003859D9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2D567637" w14:textId="77777777" w:rsidR="003859D9" w:rsidRPr="00E73B08" w:rsidRDefault="003859D9">
            <w:pPr>
              <w:tabs>
                <w:tab w:val="left" w:pos="8064"/>
              </w:tabs>
              <w:spacing w:line="276" w:lineRule="auto"/>
              <w:jc w:val="right"/>
              <w:rPr>
                <w:b/>
                <w:lang w:bidi="hr-HR"/>
              </w:rPr>
            </w:pPr>
          </w:p>
        </w:tc>
      </w:tr>
    </w:tbl>
    <w:p w14:paraId="07A2B49C" w14:textId="77777777" w:rsidR="00A63E75" w:rsidRPr="00E73B08" w:rsidRDefault="00A63E75">
      <w:pPr>
        <w:rPr>
          <w:lang w:val="hr-HR"/>
        </w:rPr>
      </w:pPr>
    </w:p>
    <w:sectPr w:rsidR="00A63E75" w:rsidRPr="00E73B08" w:rsidSect="00AA65CC">
      <w:headerReference w:type="first" r:id="rId6"/>
      <w:footerReference w:type="first" r:id="rId7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BB54E" w14:textId="77777777" w:rsidR="00AC21B3" w:rsidRDefault="00AC21B3">
      <w:r>
        <w:separator/>
      </w:r>
    </w:p>
  </w:endnote>
  <w:endnote w:type="continuationSeparator" w:id="0">
    <w:p w14:paraId="397D8038" w14:textId="77777777" w:rsidR="00AC21B3" w:rsidRDefault="00AC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6DFEE8BE" w14:textId="77777777" w:rsidR="00D02D9E" w:rsidRPr="00D02D9E" w:rsidRDefault="00D02D9E">
        <w:pPr>
          <w:pStyle w:val="Podnoje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6733A6A0" w14:textId="77777777" w:rsidR="00D02D9E" w:rsidRDefault="00D02D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E408" w14:textId="77777777" w:rsidR="00AC21B3" w:rsidRDefault="00AC21B3">
      <w:r>
        <w:separator/>
      </w:r>
    </w:p>
  </w:footnote>
  <w:footnote w:type="continuationSeparator" w:id="0">
    <w:p w14:paraId="7B97BB37" w14:textId="77777777" w:rsidR="00AC21B3" w:rsidRDefault="00AC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088A" w14:textId="77777777" w:rsidR="00AA65CC" w:rsidRDefault="00AA65CC" w:rsidP="006C5AE6">
    <w:pPr>
      <w:pStyle w:val="Zaglavlje"/>
      <w:jc w:val="right"/>
    </w:pPr>
  </w:p>
  <w:p w14:paraId="756C8B18" w14:textId="77777777" w:rsidR="006C5AE6" w:rsidRDefault="006C5AE6" w:rsidP="006C5AE6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30D13"/>
    <w:rsid w:val="002908DC"/>
    <w:rsid w:val="002A4A5B"/>
    <w:rsid w:val="002B4976"/>
    <w:rsid w:val="002E468D"/>
    <w:rsid w:val="003859D9"/>
    <w:rsid w:val="00431172"/>
    <w:rsid w:val="005A4A6B"/>
    <w:rsid w:val="005D2983"/>
    <w:rsid w:val="00604BAA"/>
    <w:rsid w:val="006B0045"/>
    <w:rsid w:val="006C5AE6"/>
    <w:rsid w:val="0080092C"/>
    <w:rsid w:val="008604D0"/>
    <w:rsid w:val="008E2336"/>
    <w:rsid w:val="008F626C"/>
    <w:rsid w:val="009E544A"/>
    <w:rsid w:val="00A32E02"/>
    <w:rsid w:val="00A63E75"/>
    <w:rsid w:val="00AA32A1"/>
    <w:rsid w:val="00AA65CC"/>
    <w:rsid w:val="00AC21B3"/>
    <w:rsid w:val="00AE5F8C"/>
    <w:rsid w:val="00BF5604"/>
    <w:rsid w:val="00C44FB9"/>
    <w:rsid w:val="00C93908"/>
    <w:rsid w:val="00D02D9E"/>
    <w:rsid w:val="00E37FD2"/>
    <w:rsid w:val="00E73B08"/>
    <w:rsid w:val="00E84593"/>
    <w:rsid w:val="00EE1C07"/>
    <w:rsid w:val="00F8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8BD22"/>
  <w15:docId w15:val="{D321A83A-649A-4237-96FC-1B368953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2026-01-26T13:39:00Z</dcterms:created>
  <dcterms:modified xsi:type="dcterms:W3CDTF">2026-01-26T13:39:00Z</dcterms:modified>
  <cp:category/>
  <dc:language>en-GB</dc:language>
</cp:coreProperties>
</file>